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rsidR="00BF23E9" w:rsidRPr="00B16796" w:rsidRDefault="00BF23E9" w:rsidP="00B51C7D">
      <w:pPr>
        <w:pStyle w:val="NoSpacing"/>
        <w:rPr>
          <w:rFonts w:ascii="Arial Narrow" w:hAnsi="Arial Narrow" w:cs="Arial"/>
        </w:rPr>
      </w:pPr>
    </w:p>
    <w:p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rsidR="0038075E" w:rsidRDefault="0038075E" w:rsidP="0038075E">
      <w:pPr>
        <w:pStyle w:val="NoSpacing"/>
        <w:ind w:left="720" w:hanging="720"/>
        <w:jc w:val="center"/>
        <w:outlineLvl w:val="0"/>
        <w:rPr>
          <w:rFonts w:ascii="Arial Narrow" w:hAnsi="Arial Narrow" w:cs="Arial"/>
          <w:sz w:val="24"/>
          <w:szCs w:val="24"/>
        </w:rPr>
      </w:pPr>
    </w:p>
    <w:p w:rsidR="0038075E" w:rsidRPr="006039AB" w:rsidRDefault="0038075E" w:rsidP="0038075E">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rsidR="0038075E" w:rsidRPr="006039AB" w:rsidRDefault="0038075E" w:rsidP="0038075E">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October 17, 2018</w:t>
      </w:r>
      <w:r w:rsidRPr="006039AB">
        <w:rPr>
          <w:rFonts w:ascii="Arial Narrow" w:hAnsi="Arial Narrow" w:cs="Arial"/>
          <w:sz w:val="24"/>
          <w:szCs w:val="24"/>
        </w:rPr>
        <w:t xml:space="preserve"> at 3:30 pm</w:t>
      </w:r>
    </w:p>
    <w:p w:rsidR="0038075E" w:rsidRPr="006039AB" w:rsidRDefault="0038075E" w:rsidP="0038075E">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rsidR="0038075E" w:rsidRPr="006039AB" w:rsidRDefault="0038075E" w:rsidP="0038075E">
      <w:pPr>
        <w:spacing w:after="120" w:line="240" w:lineRule="auto"/>
        <w:contextualSpacing/>
        <w:rPr>
          <w:rFonts w:ascii="Arial Narrow" w:hAnsi="Arial Narrow" w:cs="Arial"/>
          <w:sz w:val="24"/>
          <w:szCs w:val="24"/>
        </w:rPr>
      </w:pPr>
    </w:p>
    <w:p w:rsidR="0038075E" w:rsidRPr="006039AB" w:rsidRDefault="0038075E" w:rsidP="0038075E">
      <w:pPr>
        <w:spacing w:after="120" w:line="240" w:lineRule="auto"/>
        <w:ind w:left="1080"/>
        <w:contextualSpacing/>
        <w:rPr>
          <w:rFonts w:ascii="Arial Narrow" w:hAnsi="Arial Narrow" w:cs="Arial"/>
          <w:b/>
          <w:sz w:val="24"/>
          <w:szCs w:val="24"/>
        </w:rPr>
      </w:pPr>
    </w:p>
    <w:p w:rsidR="0038075E" w:rsidRPr="006039AB" w:rsidRDefault="0038075E" w:rsidP="0038075E">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xml:space="preserve">: Chair </w:t>
      </w:r>
      <w:r w:rsidRPr="006039AB">
        <w:rPr>
          <w:rFonts w:ascii="Arial Narrow" w:hAnsi="Arial Narrow" w:cs="Arial"/>
          <w:sz w:val="24"/>
          <w:szCs w:val="24"/>
        </w:rPr>
        <w:t>Gio</w:t>
      </w:r>
      <w:r>
        <w:rPr>
          <w:rFonts w:ascii="Arial Narrow" w:hAnsi="Arial Narrow" w:cs="Arial"/>
          <w:sz w:val="24"/>
          <w:szCs w:val="24"/>
        </w:rPr>
        <w:t xml:space="preserve">vanni Trinchera, Vice-Chair Kendra Clark, Treasurer Wes Rhea, Secretary Jared Rusten, Megan Cort, Mahala Burns, Matt Amen, Micah Runner, Jasmine Leek, </w:t>
      </w:r>
      <w:r w:rsidRPr="006039AB">
        <w:rPr>
          <w:rFonts w:ascii="Arial Narrow" w:hAnsi="Arial Narrow" w:cs="Arial"/>
          <w:sz w:val="24"/>
          <w:szCs w:val="24"/>
        </w:rPr>
        <w:t>Kari McNickle</w:t>
      </w:r>
      <w:r>
        <w:rPr>
          <w:rFonts w:ascii="Arial Narrow" w:hAnsi="Arial Narrow" w:cs="Arial"/>
          <w:sz w:val="24"/>
          <w:szCs w:val="24"/>
        </w:rPr>
        <w:t xml:space="preserve">, Paula Sheil, Rhona Miles   </w:t>
      </w:r>
    </w:p>
    <w:p w:rsidR="0038075E" w:rsidRDefault="0038075E" w:rsidP="0038075E">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w:t>
      </w:r>
      <w:r w:rsidRPr="006039AB">
        <w:rPr>
          <w:rFonts w:ascii="Arial Narrow" w:hAnsi="Arial Narrow" w:cs="Arial"/>
          <w:sz w:val="24"/>
          <w:szCs w:val="24"/>
        </w:rPr>
        <w:t>Anthony Barkett</w:t>
      </w:r>
      <w:r>
        <w:rPr>
          <w:rFonts w:ascii="Arial Narrow" w:hAnsi="Arial Narrow" w:cs="Arial"/>
          <w:sz w:val="24"/>
          <w:szCs w:val="24"/>
        </w:rPr>
        <w:t xml:space="preserve">, </w:t>
      </w:r>
      <w:r w:rsidRPr="006039AB">
        <w:rPr>
          <w:rFonts w:ascii="Arial Narrow" w:hAnsi="Arial Narrow" w:cs="Arial"/>
          <w:sz w:val="24"/>
          <w:szCs w:val="24"/>
        </w:rPr>
        <w:t>Marcia Cunningham</w:t>
      </w:r>
      <w:r>
        <w:rPr>
          <w:rFonts w:ascii="Arial Narrow" w:hAnsi="Arial Narrow" w:cs="Arial"/>
          <w:sz w:val="24"/>
          <w:szCs w:val="24"/>
        </w:rPr>
        <w:t xml:space="preserve">, Rudi Blondia     </w:t>
      </w:r>
    </w:p>
    <w:p w:rsidR="0038075E" w:rsidRPr="006039AB" w:rsidRDefault="0038075E" w:rsidP="0038075E">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w:t>
      </w:r>
    </w:p>
    <w:p w:rsidR="003043FE" w:rsidRPr="00C16088" w:rsidRDefault="003043FE" w:rsidP="00360956">
      <w:pPr>
        <w:spacing w:line="360" w:lineRule="auto"/>
        <w:jc w:val="center"/>
        <w:rPr>
          <w:rFonts w:ascii="Arial Narrow" w:hAnsi="Arial Narrow"/>
          <w:b/>
          <w:sz w:val="24"/>
          <w:szCs w:val="24"/>
        </w:rPr>
      </w:pPr>
    </w:p>
    <w:p w:rsidR="0038075E" w:rsidRDefault="00F8361D" w:rsidP="005F625E">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rsidR="00F8361D" w:rsidRPr="002F64E2" w:rsidRDefault="0038075E" w:rsidP="0038075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Meeting was called to order at 3:34pm</w:t>
      </w:r>
    </w:p>
    <w:p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rsidR="0038075E" w:rsidRDefault="00DD19E9" w:rsidP="0038075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Chris Spence and Steve Hill</w:t>
      </w:r>
      <w:r w:rsidR="00A5210C">
        <w:rPr>
          <w:rFonts w:ascii="Arial Narrow" w:hAnsi="Arial Narrow"/>
          <w:sz w:val="24"/>
          <w:szCs w:val="24"/>
        </w:rPr>
        <w:t xml:space="preserve"> introduced themselves </w:t>
      </w:r>
      <w:r w:rsidR="00C01111">
        <w:rPr>
          <w:rFonts w:ascii="Arial Narrow" w:hAnsi="Arial Narrow"/>
          <w:sz w:val="24"/>
          <w:szCs w:val="24"/>
        </w:rPr>
        <w:t xml:space="preserve">and gave a </w:t>
      </w:r>
      <w:r w:rsidR="004B6E4A">
        <w:rPr>
          <w:rFonts w:ascii="Arial Narrow" w:hAnsi="Arial Narrow"/>
          <w:sz w:val="24"/>
          <w:szCs w:val="24"/>
        </w:rPr>
        <w:t>summary of how they became interested in rock climbing. They plan on opening a rock climbing gym which will entail yoga, indoor climbing, youth programs and a private rock climbing room for parties. The facility will be a</w:t>
      </w:r>
      <w:r w:rsidR="002B0C3A">
        <w:rPr>
          <w:rFonts w:ascii="Arial Narrow" w:hAnsi="Arial Narrow"/>
          <w:sz w:val="24"/>
          <w:szCs w:val="24"/>
        </w:rPr>
        <w:t xml:space="preserve">pproximately 16,000 square ft. </w:t>
      </w:r>
      <w:r w:rsidR="004B6E4A">
        <w:rPr>
          <w:rFonts w:ascii="Arial Narrow" w:hAnsi="Arial Narrow"/>
          <w:sz w:val="24"/>
          <w:szCs w:val="24"/>
        </w:rPr>
        <w:t>The ground breaking is scheduled for January 2019 and opening in the summer of 2019.</w:t>
      </w:r>
    </w:p>
    <w:p w:rsidR="004B6E4A" w:rsidRDefault="004B6E4A" w:rsidP="0038075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 xml:space="preserve">Everett Hunter introduced himself to the board. He informed the board that he is now the new </w:t>
      </w:r>
      <w:r w:rsidR="002B0C3A">
        <w:rPr>
          <w:rFonts w:ascii="Arial Narrow" w:hAnsi="Arial Narrow"/>
          <w:sz w:val="24"/>
          <w:szCs w:val="24"/>
        </w:rPr>
        <w:t xml:space="preserve">owner of the current Taps Bar. </w:t>
      </w:r>
      <w:r>
        <w:rPr>
          <w:rFonts w:ascii="Arial Narrow" w:hAnsi="Arial Narrow"/>
          <w:sz w:val="24"/>
          <w:szCs w:val="24"/>
        </w:rPr>
        <w:t>He will be changing the name to P</w:t>
      </w:r>
      <w:r w:rsidR="00ED01F2">
        <w:rPr>
          <w:rFonts w:ascii="Arial Narrow" w:hAnsi="Arial Narrow"/>
          <w:sz w:val="24"/>
          <w:szCs w:val="24"/>
        </w:rPr>
        <w:t xml:space="preserve">ort City Sports Bar and Grill. </w:t>
      </w:r>
      <w:r>
        <w:rPr>
          <w:rFonts w:ascii="Arial Narrow" w:hAnsi="Arial Narrow"/>
          <w:sz w:val="24"/>
          <w:szCs w:val="24"/>
        </w:rPr>
        <w:t>Soft opening is scheduled for Nov. 10</w:t>
      </w:r>
      <w:r w:rsidRPr="004B6E4A">
        <w:rPr>
          <w:rFonts w:ascii="Arial Narrow" w:hAnsi="Arial Narrow"/>
          <w:sz w:val="24"/>
          <w:szCs w:val="24"/>
          <w:vertAlign w:val="superscript"/>
        </w:rPr>
        <w:t>th</w:t>
      </w:r>
      <w:r>
        <w:rPr>
          <w:rFonts w:ascii="Arial Narrow" w:hAnsi="Arial Narrow"/>
          <w:sz w:val="24"/>
          <w:szCs w:val="24"/>
        </w:rPr>
        <w:t xml:space="preserve">. </w:t>
      </w:r>
    </w:p>
    <w:p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rsidR="004B6E4A" w:rsidRDefault="004B6E4A" w:rsidP="004B6E4A">
      <w:pPr>
        <w:pStyle w:val="ListParagraph"/>
        <w:numPr>
          <w:ilvl w:val="0"/>
          <w:numId w:val="45"/>
        </w:numPr>
        <w:spacing w:after="0" w:line="360" w:lineRule="auto"/>
        <w:rPr>
          <w:rFonts w:ascii="Arial Narrow" w:hAnsi="Arial Narrow"/>
          <w:sz w:val="24"/>
          <w:szCs w:val="24"/>
        </w:rPr>
      </w:pPr>
      <w:r>
        <w:rPr>
          <w:rFonts w:ascii="Arial Narrow" w:hAnsi="Arial Narrow"/>
          <w:sz w:val="24"/>
          <w:szCs w:val="24"/>
        </w:rPr>
        <w:t>G.</w:t>
      </w:r>
      <w:r w:rsidR="005B25A7">
        <w:rPr>
          <w:rFonts w:ascii="Arial Narrow" w:hAnsi="Arial Narrow"/>
          <w:sz w:val="24"/>
          <w:szCs w:val="24"/>
        </w:rPr>
        <w:t xml:space="preserve"> </w:t>
      </w:r>
      <w:r>
        <w:rPr>
          <w:rFonts w:ascii="Arial Narrow" w:hAnsi="Arial Narrow"/>
          <w:sz w:val="24"/>
          <w:szCs w:val="24"/>
        </w:rPr>
        <w:t>Trinchera gave the executive directors report since M.</w:t>
      </w:r>
      <w:r w:rsidR="005B25A7">
        <w:rPr>
          <w:rFonts w:ascii="Arial Narrow" w:hAnsi="Arial Narrow"/>
          <w:sz w:val="24"/>
          <w:szCs w:val="24"/>
        </w:rPr>
        <w:t xml:space="preserve"> </w:t>
      </w:r>
      <w:r>
        <w:rPr>
          <w:rFonts w:ascii="Arial Narrow" w:hAnsi="Arial Narrow"/>
          <w:sz w:val="24"/>
          <w:szCs w:val="24"/>
        </w:rPr>
        <w:t xml:space="preserve">Huber was out of town. He reported on the curves and bollards being repainted under the Return to Work program which in ongoing. </w:t>
      </w:r>
      <w:r w:rsidR="00C01111">
        <w:rPr>
          <w:rFonts w:ascii="Arial Narrow" w:hAnsi="Arial Narrow"/>
          <w:sz w:val="24"/>
          <w:szCs w:val="24"/>
        </w:rPr>
        <w:t>All</w:t>
      </w:r>
      <w:r>
        <w:rPr>
          <w:rFonts w:ascii="Arial Narrow" w:hAnsi="Arial Narrow"/>
          <w:sz w:val="24"/>
          <w:szCs w:val="24"/>
        </w:rPr>
        <w:t xml:space="preserve"> the banners for the Ports, Heats, Kings and </w:t>
      </w:r>
      <w:r w:rsidR="00C01111">
        <w:rPr>
          <w:rFonts w:ascii="Arial Narrow" w:hAnsi="Arial Narrow"/>
          <w:sz w:val="24"/>
          <w:szCs w:val="24"/>
        </w:rPr>
        <w:t>All-American</w:t>
      </w:r>
      <w:r>
        <w:rPr>
          <w:rFonts w:ascii="Arial Narrow" w:hAnsi="Arial Narrow"/>
          <w:sz w:val="24"/>
          <w:szCs w:val="24"/>
        </w:rPr>
        <w:t xml:space="preserve"> City have been installed on El Dorado St. with plans to install more banners on Weber Ave. He reported on the new 20 concrete planters for Weber Ave. </w:t>
      </w:r>
      <w:r w:rsidR="00C01111">
        <w:rPr>
          <w:rFonts w:ascii="Arial Narrow" w:hAnsi="Arial Narrow"/>
          <w:sz w:val="24"/>
          <w:szCs w:val="24"/>
        </w:rPr>
        <w:t>and</w:t>
      </w:r>
      <w:r>
        <w:rPr>
          <w:rFonts w:ascii="Arial Narrow" w:hAnsi="Arial Narrow"/>
          <w:sz w:val="24"/>
          <w:szCs w:val="24"/>
        </w:rPr>
        <w:t xml:space="preserve"> the two new solar powered bollards that were installed in front of the Bob Hope to test and see how well they do with plans to install more in the future.</w:t>
      </w:r>
    </w:p>
    <w:p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Financial Statement</w:t>
      </w:r>
      <w:r w:rsidR="002C017C">
        <w:rPr>
          <w:rFonts w:ascii="Arial Narrow" w:hAnsi="Arial Narrow"/>
          <w:sz w:val="24"/>
          <w:szCs w:val="24"/>
        </w:rPr>
        <w:t>s and Minutes – Action Item</w:t>
      </w:r>
    </w:p>
    <w:p w:rsidR="00F70B59" w:rsidRDefault="00F70B59" w:rsidP="00F70B59">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lastRenderedPageBreak/>
        <w:t xml:space="preserve">G. Trinchera reported on the new comment column on the financials. Discussion on the financials. </w:t>
      </w:r>
    </w:p>
    <w:p w:rsidR="00A5210C" w:rsidRPr="00A5210C" w:rsidRDefault="00A5210C" w:rsidP="00A5210C">
      <w:pPr>
        <w:pStyle w:val="ListParagraph"/>
        <w:numPr>
          <w:ilvl w:val="0"/>
          <w:numId w:val="42"/>
        </w:numPr>
        <w:spacing w:after="0"/>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 xml:space="preserve">n was made by (W.Rhea/J.Leek) to approve the financials and minutes. </w:t>
      </w:r>
      <w:r w:rsidRPr="006039AB">
        <w:rPr>
          <w:rFonts w:ascii="Arial Narrow" w:hAnsi="Arial Narrow" w:cs="Arial"/>
          <w:sz w:val="24"/>
          <w:szCs w:val="24"/>
        </w:rPr>
        <w:t>The motion was passed unanimously</w:t>
      </w:r>
      <w:r>
        <w:rPr>
          <w:rFonts w:ascii="Arial Narrow" w:hAnsi="Arial Narrow" w:cs="Arial"/>
          <w:sz w:val="24"/>
          <w:szCs w:val="24"/>
        </w:rPr>
        <w:t>.</w:t>
      </w:r>
      <w:r w:rsidR="00ED01F2">
        <w:rPr>
          <w:rFonts w:ascii="Arial Narrow" w:hAnsi="Arial Narrow" w:cs="Arial"/>
          <w:sz w:val="24"/>
          <w:szCs w:val="24"/>
        </w:rPr>
        <w:t xml:space="preserve"> </w:t>
      </w:r>
      <w:r w:rsidR="004B6E4A">
        <w:rPr>
          <w:rFonts w:ascii="Arial Narrow" w:hAnsi="Arial Narrow"/>
          <w:sz w:val="24"/>
          <w:szCs w:val="24"/>
        </w:rPr>
        <w:t xml:space="preserve">The board requested that the bank statements be sent along with the board packet each month. </w:t>
      </w:r>
    </w:p>
    <w:p w:rsidR="006D4CB6" w:rsidRDefault="006D4CB6"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 2019 Projected Budget – Action Item</w:t>
      </w:r>
    </w:p>
    <w:p w:rsidR="00A5210C" w:rsidRPr="00D02C8F" w:rsidRDefault="00A5210C" w:rsidP="00D02C8F">
      <w:pPr>
        <w:pStyle w:val="ListParagraph"/>
        <w:numPr>
          <w:ilvl w:val="0"/>
          <w:numId w:val="43"/>
        </w:numPr>
        <w:spacing w:after="0"/>
        <w:rPr>
          <w:rFonts w:ascii="Arial Narrow" w:hAnsi="Arial Narrow"/>
          <w:sz w:val="24"/>
          <w:szCs w:val="24"/>
        </w:rPr>
      </w:pPr>
      <w:r>
        <w:rPr>
          <w:rFonts w:ascii="Arial Narrow" w:hAnsi="Arial Narrow"/>
          <w:sz w:val="24"/>
          <w:szCs w:val="24"/>
        </w:rPr>
        <w:t>G. Trinchera reported on the 2019 budget. Discussion on several items within t</w:t>
      </w:r>
      <w:r w:rsidR="005B25A7">
        <w:rPr>
          <w:rFonts w:ascii="Arial Narrow" w:hAnsi="Arial Narrow"/>
          <w:sz w:val="24"/>
          <w:szCs w:val="24"/>
        </w:rPr>
        <w:t xml:space="preserve">he budget and allocations. Discussion on </w:t>
      </w:r>
      <w:r>
        <w:rPr>
          <w:rFonts w:ascii="Arial Narrow" w:hAnsi="Arial Narrow"/>
          <w:sz w:val="24"/>
          <w:szCs w:val="24"/>
        </w:rPr>
        <w:t>what to do with the money that will be left over at the end of the year. J.</w:t>
      </w:r>
      <w:r w:rsidR="005B25A7">
        <w:rPr>
          <w:rFonts w:ascii="Arial Narrow" w:hAnsi="Arial Narrow"/>
          <w:sz w:val="24"/>
          <w:szCs w:val="24"/>
        </w:rPr>
        <w:t xml:space="preserve"> </w:t>
      </w:r>
      <w:r>
        <w:rPr>
          <w:rFonts w:ascii="Arial Narrow" w:hAnsi="Arial Narrow"/>
          <w:sz w:val="24"/>
          <w:szCs w:val="24"/>
        </w:rPr>
        <w:t>Rusten stated that M.</w:t>
      </w:r>
      <w:r w:rsidR="005B25A7">
        <w:rPr>
          <w:rFonts w:ascii="Arial Narrow" w:hAnsi="Arial Narrow"/>
          <w:sz w:val="24"/>
          <w:szCs w:val="24"/>
        </w:rPr>
        <w:t xml:space="preserve"> </w:t>
      </w:r>
      <w:r>
        <w:rPr>
          <w:rFonts w:ascii="Arial Narrow" w:hAnsi="Arial Narrow"/>
          <w:sz w:val="24"/>
          <w:szCs w:val="24"/>
        </w:rPr>
        <w:t xml:space="preserve">Huber should be allowed to fund several of his projects and that the committees could submit ideas for project funds in 2019. </w:t>
      </w:r>
      <w:r w:rsidRPr="006039AB">
        <w:rPr>
          <w:rFonts w:ascii="Arial Narrow" w:hAnsi="Arial Narrow" w:cs="Arial"/>
          <w:sz w:val="24"/>
          <w:szCs w:val="24"/>
        </w:rPr>
        <w:t>A motio</w:t>
      </w:r>
      <w:r>
        <w:rPr>
          <w:rFonts w:ascii="Arial Narrow" w:hAnsi="Arial Narrow" w:cs="Arial"/>
          <w:sz w:val="24"/>
          <w:szCs w:val="24"/>
        </w:rPr>
        <w:t xml:space="preserve">n was made by (J. Rusten/M.Cort) to approve the 2019 projected budget.  </w:t>
      </w:r>
      <w:r w:rsidRPr="006039AB">
        <w:rPr>
          <w:rFonts w:ascii="Arial Narrow" w:hAnsi="Arial Narrow" w:cs="Arial"/>
          <w:sz w:val="24"/>
          <w:szCs w:val="24"/>
        </w:rPr>
        <w:t>The motion was passed unanimously</w:t>
      </w:r>
      <w:r>
        <w:rPr>
          <w:rFonts w:ascii="Arial Narrow" w:hAnsi="Arial Narrow" w:cs="Arial"/>
          <w:sz w:val="24"/>
          <w:szCs w:val="24"/>
        </w:rPr>
        <w:t>.</w:t>
      </w:r>
      <w:r w:rsidRPr="006039AB">
        <w:rPr>
          <w:rFonts w:ascii="Arial Narrow" w:hAnsi="Arial Narrow" w:cs="Arial"/>
          <w:sz w:val="24"/>
          <w:szCs w:val="24"/>
        </w:rPr>
        <w:t xml:space="preserve">  </w:t>
      </w:r>
      <w:r w:rsidRPr="00561B06">
        <w:rPr>
          <w:rFonts w:ascii="Arial Narrow" w:hAnsi="Arial Narrow"/>
          <w:sz w:val="24"/>
          <w:szCs w:val="24"/>
        </w:rPr>
        <w:t xml:space="preserve"> </w:t>
      </w:r>
    </w:p>
    <w:p w:rsidR="002427B4" w:rsidRDefault="002427B4" w:rsidP="002427B4">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Discussion of Potential Purchase of Warehouse</w:t>
      </w:r>
    </w:p>
    <w:p w:rsidR="00D02C8F" w:rsidRPr="006D4CB6" w:rsidRDefault="00D02C8F" w:rsidP="00D02C8F">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G.</w:t>
      </w:r>
      <w:r w:rsidR="005B25A7">
        <w:rPr>
          <w:rFonts w:ascii="Arial Narrow" w:hAnsi="Arial Narrow"/>
          <w:sz w:val="24"/>
          <w:szCs w:val="24"/>
        </w:rPr>
        <w:t xml:space="preserve"> </w:t>
      </w:r>
      <w:r>
        <w:rPr>
          <w:rFonts w:ascii="Arial Narrow" w:hAnsi="Arial Narrow"/>
          <w:sz w:val="24"/>
          <w:szCs w:val="24"/>
        </w:rPr>
        <w:t>Tri</w:t>
      </w:r>
      <w:r w:rsidR="005B25A7">
        <w:rPr>
          <w:rFonts w:ascii="Arial Narrow" w:hAnsi="Arial Narrow"/>
          <w:sz w:val="24"/>
          <w:szCs w:val="24"/>
        </w:rPr>
        <w:t>n</w:t>
      </w:r>
      <w:r>
        <w:rPr>
          <w:rFonts w:ascii="Arial Narrow" w:hAnsi="Arial Narrow"/>
          <w:sz w:val="24"/>
          <w:szCs w:val="24"/>
        </w:rPr>
        <w:t>chera reports on reasons why we might need to move as lease is up in April. Should we continue to lease or buy a building for Maintenance center. D</w:t>
      </w:r>
      <w:r w:rsidR="008F3CDD">
        <w:rPr>
          <w:rFonts w:ascii="Arial Narrow" w:hAnsi="Arial Narrow"/>
          <w:sz w:val="24"/>
          <w:szCs w:val="24"/>
        </w:rPr>
        <w:t xml:space="preserve">iscussion on leasing vs. buying, cost and location. </w:t>
      </w:r>
      <w:r w:rsidR="00C01111">
        <w:rPr>
          <w:rFonts w:ascii="Arial Narrow" w:hAnsi="Arial Narrow"/>
          <w:sz w:val="24"/>
          <w:szCs w:val="24"/>
        </w:rPr>
        <w:t>The board has instructed M. Huber to bring 3 options back to the board for further discussion. The first option is Renegotiation of current lease, the 2</w:t>
      </w:r>
      <w:r w:rsidR="00C01111" w:rsidRPr="00C01111">
        <w:rPr>
          <w:rFonts w:ascii="Arial Narrow" w:hAnsi="Arial Narrow"/>
          <w:sz w:val="24"/>
          <w:szCs w:val="24"/>
          <w:vertAlign w:val="superscript"/>
        </w:rPr>
        <w:t>nd</w:t>
      </w:r>
      <w:r w:rsidR="003C6E0B">
        <w:rPr>
          <w:rFonts w:ascii="Arial Narrow" w:hAnsi="Arial Narrow"/>
          <w:sz w:val="24"/>
          <w:szCs w:val="24"/>
        </w:rPr>
        <w:t xml:space="preserve"> option a </w:t>
      </w:r>
      <w:r w:rsidR="00C01111">
        <w:rPr>
          <w:rFonts w:ascii="Arial Narrow" w:hAnsi="Arial Narrow"/>
          <w:sz w:val="24"/>
          <w:szCs w:val="24"/>
        </w:rPr>
        <w:t>cost benefit a</w:t>
      </w:r>
      <w:r w:rsidR="003C6E0B">
        <w:rPr>
          <w:rFonts w:ascii="Arial Narrow" w:hAnsi="Arial Narrow"/>
          <w:sz w:val="24"/>
          <w:szCs w:val="24"/>
        </w:rPr>
        <w:t>nalysis of buying a building</w:t>
      </w:r>
      <w:r w:rsidR="00E65D16">
        <w:rPr>
          <w:rFonts w:ascii="Arial Narrow" w:hAnsi="Arial Narrow"/>
          <w:sz w:val="24"/>
          <w:szCs w:val="24"/>
        </w:rPr>
        <w:t xml:space="preserve">, 3 option of a </w:t>
      </w:r>
      <w:bookmarkStart w:id="0" w:name="_GoBack"/>
      <w:bookmarkEnd w:id="0"/>
      <w:r w:rsidR="003C6E0B">
        <w:rPr>
          <w:rFonts w:ascii="Arial Narrow" w:hAnsi="Arial Narrow"/>
          <w:sz w:val="24"/>
          <w:szCs w:val="24"/>
        </w:rPr>
        <w:t>cost benefit analysis of leasing a building.</w:t>
      </w:r>
      <w:r w:rsidR="00C01111">
        <w:rPr>
          <w:rFonts w:ascii="Arial Narrow" w:hAnsi="Arial Narrow"/>
          <w:sz w:val="24"/>
          <w:szCs w:val="24"/>
        </w:rPr>
        <w:t xml:space="preserve"> </w:t>
      </w:r>
      <w:r>
        <w:rPr>
          <w:rFonts w:ascii="Arial Narrow" w:hAnsi="Arial Narrow"/>
          <w:sz w:val="24"/>
          <w:szCs w:val="24"/>
        </w:rPr>
        <w:t xml:space="preserve">  </w:t>
      </w:r>
    </w:p>
    <w:p w:rsidR="002427B4" w:rsidRDefault="002427B4" w:rsidP="002427B4">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Discussion on Allocation of funds for DSA Committees</w:t>
      </w:r>
    </w:p>
    <w:p w:rsidR="00D02C8F" w:rsidRDefault="00D02C8F" w:rsidP="00D02C8F">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Discussion on how excess money should be spent. M.</w:t>
      </w:r>
      <w:r w:rsidR="00934198">
        <w:rPr>
          <w:rFonts w:ascii="Arial Narrow" w:hAnsi="Arial Narrow"/>
          <w:sz w:val="24"/>
          <w:szCs w:val="24"/>
        </w:rPr>
        <w:t xml:space="preserve"> </w:t>
      </w:r>
      <w:r w:rsidR="00ED01F2">
        <w:rPr>
          <w:rFonts w:ascii="Arial Narrow" w:hAnsi="Arial Narrow"/>
          <w:sz w:val="24"/>
          <w:szCs w:val="24"/>
        </w:rPr>
        <w:t>Cort presented two</w:t>
      </w:r>
      <w:r>
        <w:rPr>
          <w:rFonts w:ascii="Arial Narrow" w:hAnsi="Arial Narrow"/>
          <w:sz w:val="24"/>
          <w:szCs w:val="24"/>
        </w:rPr>
        <w:t xml:space="preserve"> project</w:t>
      </w:r>
      <w:r w:rsidR="00ED01F2">
        <w:rPr>
          <w:rFonts w:ascii="Arial Narrow" w:hAnsi="Arial Narrow"/>
          <w:sz w:val="24"/>
          <w:szCs w:val="24"/>
        </w:rPr>
        <w:t>s for co</w:t>
      </w:r>
      <w:r w:rsidR="008F3CDD">
        <w:rPr>
          <w:rFonts w:ascii="Arial Narrow" w:hAnsi="Arial Narrow"/>
          <w:sz w:val="24"/>
          <w:szCs w:val="24"/>
        </w:rPr>
        <w:t xml:space="preserve">nsideration of funding. M. Cort stated that there were 11 different areas that needed </w:t>
      </w:r>
      <w:r>
        <w:rPr>
          <w:rFonts w:ascii="Arial Narrow" w:hAnsi="Arial Narrow"/>
          <w:sz w:val="24"/>
          <w:szCs w:val="24"/>
        </w:rPr>
        <w:t>trash cans</w:t>
      </w:r>
      <w:r w:rsidR="008F3CDD">
        <w:rPr>
          <w:rFonts w:ascii="Arial Narrow" w:hAnsi="Arial Narrow"/>
          <w:sz w:val="24"/>
          <w:szCs w:val="24"/>
        </w:rPr>
        <w:t>. She also would like to purchase lights for the trees in the medium on Weber Ave.</w:t>
      </w:r>
    </w:p>
    <w:p w:rsidR="00671C52" w:rsidRDefault="00671C52" w:rsidP="00671C52">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rsidR="0038075E" w:rsidRPr="00671C52" w:rsidRDefault="0038075E" w:rsidP="0038075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No Reports</w:t>
      </w:r>
    </w:p>
    <w:p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rsidR="0038075E" w:rsidRPr="00A8780A" w:rsidRDefault="0038075E" w:rsidP="0038075E">
      <w:pPr>
        <w:pStyle w:val="ListParagraph"/>
        <w:numPr>
          <w:ilvl w:val="0"/>
          <w:numId w:val="42"/>
        </w:numPr>
        <w:spacing w:after="0" w:line="360" w:lineRule="auto"/>
        <w:rPr>
          <w:rFonts w:ascii="Arial Narrow" w:hAnsi="Arial Narrow"/>
          <w:sz w:val="24"/>
          <w:szCs w:val="24"/>
        </w:rPr>
      </w:pPr>
      <w:r>
        <w:rPr>
          <w:rFonts w:ascii="Arial Narrow" w:hAnsi="Arial Narrow"/>
          <w:sz w:val="24"/>
          <w:szCs w:val="24"/>
        </w:rPr>
        <w:t>No Items</w:t>
      </w:r>
    </w:p>
    <w:p w:rsidR="0038075E"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p>
    <w:p w:rsidR="00F8361D" w:rsidRPr="003F2D66" w:rsidRDefault="0038075E" w:rsidP="0038075E">
      <w:pPr>
        <w:pStyle w:val="NoSpacing"/>
        <w:numPr>
          <w:ilvl w:val="0"/>
          <w:numId w:val="42"/>
        </w:numPr>
        <w:rPr>
          <w:rFonts w:ascii="Arial Narrow" w:hAnsi="Arial Narrow"/>
          <w:sz w:val="24"/>
          <w:szCs w:val="24"/>
        </w:rPr>
      </w:pPr>
      <w:r>
        <w:rPr>
          <w:rFonts w:ascii="Arial Narrow" w:hAnsi="Arial Narrow"/>
          <w:sz w:val="24"/>
          <w:szCs w:val="24"/>
        </w:rPr>
        <w:t>Meeting adjourned at 4:55pm</w:t>
      </w:r>
    </w:p>
    <w:p w:rsidR="003F2D66" w:rsidRDefault="003F2D66" w:rsidP="005F625E">
      <w:pPr>
        <w:pStyle w:val="NoSpacing"/>
        <w:ind w:left="720"/>
        <w:outlineLvl w:val="0"/>
        <w:rPr>
          <w:rFonts w:ascii="Arial Narrow" w:hAnsi="Arial Narrow" w:cs="Arial"/>
          <w:b/>
          <w:sz w:val="20"/>
          <w:szCs w:val="20"/>
          <w:u w:val="single"/>
        </w:rPr>
      </w:pPr>
    </w:p>
    <w:p w:rsidR="003F2D66" w:rsidRDefault="003F2D66" w:rsidP="00360956">
      <w:pPr>
        <w:pStyle w:val="NoSpacing"/>
        <w:ind w:left="720"/>
        <w:outlineLvl w:val="0"/>
        <w:rPr>
          <w:rFonts w:ascii="Arial Narrow" w:hAnsi="Arial Narrow" w:cs="Arial"/>
          <w:b/>
          <w:sz w:val="20"/>
          <w:szCs w:val="20"/>
          <w:u w:val="single"/>
        </w:rPr>
      </w:pPr>
    </w:p>
    <w:p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615F" w:rsidRDefault="0095615F" w:rsidP="009D4B3C">
      <w:pPr>
        <w:spacing w:after="0" w:line="240" w:lineRule="auto"/>
      </w:pPr>
      <w:r>
        <w:separator/>
      </w:r>
    </w:p>
  </w:endnote>
  <w:endnote w:type="continuationSeparator" w:id="0">
    <w:p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615F" w:rsidRDefault="0095615F" w:rsidP="009D4B3C">
      <w:pPr>
        <w:spacing w:after="0" w:line="240" w:lineRule="auto"/>
      </w:pPr>
      <w:r>
        <w:separator/>
      </w:r>
    </w:p>
  </w:footnote>
  <w:footnote w:type="continuationSeparator" w:id="0">
    <w:p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AC40AF6"/>
    <w:multiLevelType w:val="hybridMultilevel"/>
    <w:tmpl w:val="98B00832"/>
    <w:lvl w:ilvl="0" w:tplc="04090001">
      <w:start w:val="1"/>
      <w:numFmt w:val="bullet"/>
      <w:lvlText w:val=""/>
      <w:lvlJc w:val="left"/>
      <w:pPr>
        <w:ind w:left="1548" w:hanging="360"/>
      </w:pPr>
      <w:rPr>
        <w:rFonts w:ascii="Symbol" w:hAnsi="Symbol" w:hint="default"/>
      </w:rPr>
    </w:lvl>
    <w:lvl w:ilvl="1" w:tplc="04090003" w:tentative="1">
      <w:start w:val="1"/>
      <w:numFmt w:val="bullet"/>
      <w:lvlText w:val="o"/>
      <w:lvlJc w:val="left"/>
      <w:pPr>
        <w:ind w:left="2268" w:hanging="360"/>
      </w:pPr>
      <w:rPr>
        <w:rFonts w:ascii="Courier New" w:hAnsi="Courier New" w:cs="Courier New" w:hint="default"/>
      </w:rPr>
    </w:lvl>
    <w:lvl w:ilvl="2" w:tplc="04090005" w:tentative="1">
      <w:start w:val="1"/>
      <w:numFmt w:val="bullet"/>
      <w:lvlText w:val=""/>
      <w:lvlJc w:val="left"/>
      <w:pPr>
        <w:ind w:left="2988" w:hanging="360"/>
      </w:pPr>
      <w:rPr>
        <w:rFonts w:ascii="Wingdings" w:hAnsi="Wingdings" w:hint="default"/>
      </w:rPr>
    </w:lvl>
    <w:lvl w:ilvl="3" w:tplc="04090001" w:tentative="1">
      <w:start w:val="1"/>
      <w:numFmt w:val="bullet"/>
      <w:lvlText w:val=""/>
      <w:lvlJc w:val="left"/>
      <w:pPr>
        <w:ind w:left="3708" w:hanging="360"/>
      </w:pPr>
      <w:rPr>
        <w:rFonts w:ascii="Symbol" w:hAnsi="Symbol" w:hint="default"/>
      </w:rPr>
    </w:lvl>
    <w:lvl w:ilvl="4" w:tplc="04090003" w:tentative="1">
      <w:start w:val="1"/>
      <w:numFmt w:val="bullet"/>
      <w:lvlText w:val="o"/>
      <w:lvlJc w:val="left"/>
      <w:pPr>
        <w:ind w:left="4428" w:hanging="360"/>
      </w:pPr>
      <w:rPr>
        <w:rFonts w:ascii="Courier New" w:hAnsi="Courier New" w:cs="Courier New" w:hint="default"/>
      </w:rPr>
    </w:lvl>
    <w:lvl w:ilvl="5" w:tplc="04090005" w:tentative="1">
      <w:start w:val="1"/>
      <w:numFmt w:val="bullet"/>
      <w:lvlText w:val=""/>
      <w:lvlJc w:val="left"/>
      <w:pPr>
        <w:ind w:left="5148" w:hanging="360"/>
      </w:pPr>
      <w:rPr>
        <w:rFonts w:ascii="Wingdings" w:hAnsi="Wingdings" w:hint="default"/>
      </w:rPr>
    </w:lvl>
    <w:lvl w:ilvl="6" w:tplc="04090001" w:tentative="1">
      <w:start w:val="1"/>
      <w:numFmt w:val="bullet"/>
      <w:lvlText w:val=""/>
      <w:lvlJc w:val="left"/>
      <w:pPr>
        <w:ind w:left="5868" w:hanging="360"/>
      </w:pPr>
      <w:rPr>
        <w:rFonts w:ascii="Symbol" w:hAnsi="Symbol" w:hint="default"/>
      </w:rPr>
    </w:lvl>
    <w:lvl w:ilvl="7" w:tplc="04090003" w:tentative="1">
      <w:start w:val="1"/>
      <w:numFmt w:val="bullet"/>
      <w:lvlText w:val="o"/>
      <w:lvlJc w:val="left"/>
      <w:pPr>
        <w:ind w:left="6588" w:hanging="360"/>
      </w:pPr>
      <w:rPr>
        <w:rFonts w:ascii="Courier New" w:hAnsi="Courier New" w:cs="Courier New" w:hint="default"/>
      </w:rPr>
    </w:lvl>
    <w:lvl w:ilvl="8" w:tplc="04090005" w:tentative="1">
      <w:start w:val="1"/>
      <w:numFmt w:val="bullet"/>
      <w:lvlText w:val=""/>
      <w:lvlJc w:val="left"/>
      <w:pPr>
        <w:ind w:left="7308"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08B0414"/>
    <w:multiLevelType w:val="hybridMultilevel"/>
    <w:tmpl w:val="063229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3"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E575854"/>
    <w:multiLevelType w:val="hybridMultilevel"/>
    <w:tmpl w:val="CFB88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F3F6977"/>
    <w:multiLevelType w:val="hybridMultilevel"/>
    <w:tmpl w:val="90FE07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0"/>
  </w:num>
  <w:num w:numId="6">
    <w:abstractNumId w:val="21"/>
  </w:num>
  <w:num w:numId="7">
    <w:abstractNumId w:val="7"/>
  </w:num>
  <w:num w:numId="8">
    <w:abstractNumId w:val="38"/>
  </w:num>
  <w:num w:numId="9">
    <w:abstractNumId w:val="8"/>
  </w:num>
  <w:num w:numId="10">
    <w:abstractNumId w:val="5"/>
  </w:num>
  <w:num w:numId="11">
    <w:abstractNumId w:val="22"/>
  </w:num>
  <w:num w:numId="12">
    <w:abstractNumId w:val="31"/>
  </w:num>
  <w:num w:numId="13">
    <w:abstractNumId w:val="4"/>
  </w:num>
  <w:num w:numId="14">
    <w:abstractNumId w:val="10"/>
  </w:num>
  <w:num w:numId="15">
    <w:abstractNumId w:val="16"/>
  </w:num>
  <w:num w:numId="16">
    <w:abstractNumId w:val="11"/>
  </w:num>
  <w:num w:numId="17">
    <w:abstractNumId w:val="20"/>
  </w:num>
  <w:num w:numId="18">
    <w:abstractNumId w:val="17"/>
  </w:num>
  <w:num w:numId="19">
    <w:abstractNumId w:val="6"/>
  </w:num>
  <w:num w:numId="20">
    <w:abstractNumId w:val="18"/>
  </w:num>
  <w:num w:numId="21">
    <w:abstractNumId w:val="24"/>
  </w:num>
  <w:num w:numId="22">
    <w:abstractNumId w:val="33"/>
  </w:num>
  <w:num w:numId="23">
    <w:abstractNumId w:val="32"/>
  </w:num>
  <w:num w:numId="24">
    <w:abstractNumId w:val="25"/>
  </w:num>
  <w:num w:numId="25">
    <w:abstractNumId w:val="37"/>
  </w:num>
  <w:num w:numId="26">
    <w:abstractNumId w:val="30"/>
  </w:num>
  <w:num w:numId="27">
    <w:abstractNumId w:val="27"/>
  </w:num>
  <w:num w:numId="28">
    <w:abstractNumId w:val="35"/>
  </w:num>
  <w:num w:numId="29">
    <w:abstractNumId w:val="28"/>
  </w:num>
  <w:num w:numId="30">
    <w:abstractNumId w:val="15"/>
  </w:num>
  <w:num w:numId="31">
    <w:abstractNumId w:val="23"/>
  </w:num>
  <w:num w:numId="32">
    <w:abstractNumId w:val="42"/>
  </w:num>
  <w:num w:numId="33">
    <w:abstractNumId w:val="14"/>
  </w:num>
  <w:num w:numId="34">
    <w:abstractNumId w:val="26"/>
  </w:num>
  <w:num w:numId="35">
    <w:abstractNumId w:val="41"/>
  </w:num>
  <w:num w:numId="36">
    <w:abstractNumId w:val="39"/>
  </w:num>
  <w:num w:numId="37">
    <w:abstractNumId w:val="13"/>
  </w:num>
  <w:num w:numId="38">
    <w:abstractNumId w:val="36"/>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9"/>
  </w:num>
  <w:num w:numId="42">
    <w:abstractNumId w:val="12"/>
  </w:num>
  <w:num w:numId="43">
    <w:abstractNumId w:val="9"/>
  </w:num>
  <w:num w:numId="44">
    <w:abstractNumId w:val="43"/>
  </w:num>
  <w:num w:numId="45">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187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D5D"/>
    <w:rsid w:val="00090E6C"/>
    <w:rsid w:val="00092CEE"/>
    <w:rsid w:val="00095491"/>
    <w:rsid w:val="00096B2E"/>
    <w:rsid w:val="000A151E"/>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7D0F"/>
    <w:rsid w:val="002B0C3A"/>
    <w:rsid w:val="002B259E"/>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75E"/>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C6E0B"/>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B6E4A"/>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72F"/>
    <w:rsid w:val="005A02D5"/>
    <w:rsid w:val="005A0305"/>
    <w:rsid w:val="005A07B1"/>
    <w:rsid w:val="005A1E41"/>
    <w:rsid w:val="005A2C61"/>
    <w:rsid w:val="005A3D5E"/>
    <w:rsid w:val="005A50E0"/>
    <w:rsid w:val="005A5223"/>
    <w:rsid w:val="005A7BCD"/>
    <w:rsid w:val="005B054A"/>
    <w:rsid w:val="005B0813"/>
    <w:rsid w:val="005B0D6C"/>
    <w:rsid w:val="005B1404"/>
    <w:rsid w:val="005B25A7"/>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4AB2"/>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CDD"/>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198"/>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210C"/>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423B"/>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362D"/>
    <w:rsid w:val="00AC3E16"/>
    <w:rsid w:val="00AC4370"/>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B42"/>
    <w:rsid w:val="00BF23E9"/>
    <w:rsid w:val="00BF2504"/>
    <w:rsid w:val="00BF3524"/>
    <w:rsid w:val="00BF37A5"/>
    <w:rsid w:val="00BF45CF"/>
    <w:rsid w:val="00BF4A65"/>
    <w:rsid w:val="00BF517C"/>
    <w:rsid w:val="00C01111"/>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44FF"/>
    <w:rsid w:val="00C7600C"/>
    <w:rsid w:val="00C7722D"/>
    <w:rsid w:val="00C80F1E"/>
    <w:rsid w:val="00C8284E"/>
    <w:rsid w:val="00C83F78"/>
    <w:rsid w:val="00C84AC9"/>
    <w:rsid w:val="00C8631D"/>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D00D7F"/>
    <w:rsid w:val="00D02327"/>
    <w:rsid w:val="00D02C8F"/>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2953"/>
    <w:rsid w:val="00DB2B12"/>
    <w:rsid w:val="00DB4BA2"/>
    <w:rsid w:val="00DC085B"/>
    <w:rsid w:val="00DC15CF"/>
    <w:rsid w:val="00DC591B"/>
    <w:rsid w:val="00DC6083"/>
    <w:rsid w:val="00DC7F6B"/>
    <w:rsid w:val="00DD19E9"/>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5D16"/>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01F2"/>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0B59"/>
    <w:rsid w:val="00F721FC"/>
    <w:rsid w:val="00F74039"/>
    <w:rsid w:val="00F74CF3"/>
    <w:rsid w:val="00F75BE3"/>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shapelayout v:ext="edit">
      <o:idmap v:ext="edit" data="1"/>
    </o:shapelayout>
  </w:shapeDefaults>
  <w:decimalSymbol w:val="."/>
  <w:listSeparator w:val=","/>
  <w14:docId w14:val="40EE74A8"/>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2E6E2-DB4F-4BB3-B751-70DB744F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3007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2</cp:revision>
  <cp:lastPrinted>2018-10-12T17:41:00Z</cp:lastPrinted>
  <dcterms:created xsi:type="dcterms:W3CDTF">2018-10-22T22:57:00Z</dcterms:created>
  <dcterms:modified xsi:type="dcterms:W3CDTF">2018-10-22T22:57:00Z</dcterms:modified>
</cp:coreProperties>
</file>